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23" w:rsidRPr="00B26423" w:rsidRDefault="00B26423" w:rsidP="00B26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564515" cy="59626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23" w:rsidRPr="00B26423" w:rsidRDefault="00B26423" w:rsidP="00B26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Look w:val="00A0"/>
      </w:tblPr>
      <w:tblGrid>
        <w:gridCol w:w="1668"/>
        <w:gridCol w:w="6520"/>
        <w:gridCol w:w="1590"/>
      </w:tblGrid>
      <w:tr w:rsidR="00B26423" w:rsidRPr="00B26423" w:rsidTr="005234ED">
        <w:tc>
          <w:tcPr>
            <w:tcW w:w="9778" w:type="dxa"/>
            <w:gridSpan w:val="3"/>
          </w:tcPr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it-IT" w:bidi="he-IL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it-IT" w:bidi="he-IL"/>
              </w:rPr>
              <w:t xml:space="preserve">ISTITUTO D’ISTRUZIONE    SUPERIORE </w:t>
            </w:r>
            <w:r w:rsidRPr="00B2642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it-IT" w:bidi="he-IL"/>
              </w:rPr>
              <w:t xml:space="preserve">“RINALDO D’AQUINO”                  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e-mail:</w:t>
            </w:r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hyperlink r:id="rId6" w:history="1">
              <w:r w:rsidRPr="00B26423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ar-SA"/>
                </w:rPr>
                <w:t>avis02100b@istruzione.it</w:t>
              </w:r>
            </w:hyperlink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</w:t>
            </w:r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P.E.C.</w:t>
            </w:r>
            <w:r w:rsidRPr="00B26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hyperlink r:id="rId7" w:history="1">
              <w:r w:rsidRPr="00B26423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ar-SA"/>
                </w:rPr>
                <w:t>Avis02100b@pec.istruzione.it</w:t>
              </w:r>
            </w:hyperlink>
            <w:r w:rsidRPr="00B264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C.F. 91010430642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26423" w:rsidRPr="00B26423" w:rsidTr="005234ED">
        <w:tc>
          <w:tcPr>
            <w:tcW w:w="1668" w:type="dxa"/>
          </w:tcPr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50900" cy="82677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  <w:t>hirpina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  <w:t xml:space="preserve"> audacia</w:t>
            </w:r>
            <w:r w:rsidRPr="00B2642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520" w:type="dxa"/>
          </w:tcPr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Liceo Scientifico – Liceo delle Scienze Umane – Liceo Musicale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Scandone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83048 – Montella (AV)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Segreteria: </w:t>
            </w:r>
            <w:r w:rsidRPr="00B26423">
              <w:rPr>
                <w:rFonts w:ascii="Times New Roman" w:eastAsia="Times New Roman" w:hAnsi="Times New Roman" w:cs="Times New Roman"/>
                <w:color w:val="363636"/>
                <w:sz w:val="16"/>
                <w:szCs w:val="16"/>
                <w:shd w:val="clear" w:color="auto" w:fill="FFFFFF"/>
                <w:lang w:eastAsia="ar-SA"/>
              </w:rPr>
              <w:t xml:space="preserve">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0827-1949166  fax: 0827-1949162 -Uff. Dirigente Scolastico: 0827 1949161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Liceo Classico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via Fontanelle, 1 -  83051 – Nusco 0827 64972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Professionale – settore Industria e artigianato –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indirizzi: Produzioni 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Industriali e artigianali (PIA) – Manutenzione e assistenza tecnica (MAT)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Tecnico – settore Tecnologico  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Informatica e Telecomunicazioni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Verteglie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– 83048 - Montella 0827 1949183- fax 0827 1949182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Istituto Tecnico – settore Tecnologico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ind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Meccanica, Meccatronica ed Energia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Via Tuoro  - Bagnoli Irpino (AV) -  tel./fax 0827 62268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Unità Didattica II livello rete territoriale CPIA </w:t>
            </w: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(già corso serale “Sirio”)</w:t>
            </w:r>
          </w:p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Via Tuoro – 83043 Bagnoli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Irpino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(AV) – </w:t>
            </w:r>
            <w:proofErr w:type="spellStart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tel</w:t>
            </w:r>
            <w:proofErr w:type="spellEnd"/>
            <w:r w:rsidRPr="00B264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0827 62268</w:t>
            </w:r>
          </w:p>
        </w:tc>
        <w:tc>
          <w:tcPr>
            <w:tcW w:w="1590" w:type="dxa"/>
          </w:tcPr>
          <w:p w:rsidR="00B26423" w:rsidRPr="00B26423" w:rsidRDefault="00B26423" w:rsidP="00B26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it-IT" w:bidi="he-IL"/>
              </w:rPr>
            </w:pPr>
          </w:p>
          <w:p w:rsidR="00B26423" w:rsidRPr="00B26423" w:rsidRDefault="00B26423" w:rsidP="00B264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35025" cy="628015"/>
                  <wp:effectExtent l="0" t="0" r="3175" b="635"/>
                  <wp:docPr id="1" name="Immagine 1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5CA" w:rsidRDefault="008C35CA">
      <w:pPr>
        <w:rPr>
          <w:sz w:val="44"/>
          <w:szCs w:val="44"/>
        </w:rPr>
      </w:pPr>
    </w:p>
    <w:p w:rsidR="008C35CA" w:rsidRPr="0083353F" w:rsidRDefault="008C35CA" w:rsidP="00102F63">
      <w:pPr>
        <w:jc w:val="center"/>
        <w:rPr>
          <w:sz w:val="56"/>
          <w:szCs w:val="56"/>
        </w:rPr>
      </w:pPr>
      <w:r w:rsidRPr="0083353F">
        <w:rPr>
          <w:sz w:val="56"/>
          <w:szCs w:val="56"/>
        </w:rPr>
        <w:t>PROGRAMMA</w:t>
      </w:r>
      <w:r w:rsidR="00102F63">
        <w:rPr>
          <w:sz w:val="56"/>
          <w:szCs w:val="56"/>
        </w:rPr>
        <w:t xml:space="preserve"> SVOLTO</w:t>
      </w:r>
      <w:r w:rsidRPr="0083353F">
        <w:rPr>
          <w:sz w:val="56"/>
          <w:szCs w:val="56"/>
        </w:rPr>
        <w:t xml:space="preserve"> DI</w:t>
      </w:r>
    </w:p>
    <w:p w:rsidR="00433B22" w:rsidRPr="0083353F" w:rsidRDefault="00D21584" w:rsidP="00B26423">
      <w:pPr>
        <w:jc w:val="center"/>
        <w:rPr>
          <w:sz w:val="56"/>
          <w:szCs w:val="56"/>
        </w:rPr>
      </w:pPr>
      <w:r w:rsidRPr="0083353F">
        <w:rPr>
          <w:sz w:val="56"/>
          <w:szCs w:val="56"/>
        </w:rPr>
        <w:t>TECNOLOGIE</w:t>
      </w:r>
      <w:r w:rsidR="00AF3C40" w:rsidRPr="0083353F">
        <w:rPr>
          <w:sz w:val="56"/>
          <w:szCs w:val="56"/>
        </w:rPr>
        <w:t xml:space="preserve">  MECCANICHE</w:t>
      </w:r>
    </w:p>
    <w:p w:rsidR="008C35CA" w:rsidRPr="0083353F" w:rsidRDefault="00BD5D97" w:rsidP="00B26423">
      <w:pPr>
        <w:jc w:val="center"/>
        <w:rPr>
          <w:sz w:val="56"/>
          <w:szCs w:val="56"/>
        </w:rPr>
      </w:pPr>
      <w:r>
        <w:rPr>
          <w:sz w:val="56"/>
          <w:szCs w:val="56"/>
        </w:rPr>
        <w:t>E APPLICAZIONI</w:t>
      </w:r>
      <w:bookmarkStart w:id="0" w:name="_GoBack"/>
      <w:bookmarkEnd w:id="0"/>
    </w:p>
    <w:p w:rsidR="008C35CA" w:rsidRDefault="008C35CA">
      <w:pPr>
        <w:rPr>
          <w:sz w:val="56"/>
          <w:szCs w:val="56"/>
        </w:rPr>
      </w:pPr>
    </w:p>
    <w:p w:rsidR="008C35CA" w:rsidRDefault="008C35CA" w:rsidP="00B2642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Classe </w:t>
      </w:r>
      <w:r w:rsidR="00D21584">
        <w:rPr>
          <w:sz w:val="44"/>
          <w:szCs w:val="44"/>
        </w:rPr>
        <w:t>IV</w:t>
      </w:r>
      <w:r w:rsidR="007C02C7">
        <w:rPr>
          <w:sz w:val="44"/>
          <w:szCs w:val="44"/>
        </w:rPr>
        <w:t xml:space="preserve"> </w:t>
      </w:r>
      <w:r w:rsidR="00D21584">
        <w:rPr>
          <w:sz w:val="44"/>
          <w:szCs w:val="44"/>
        </w:rPr>
        <w:t>A   (MAT)      Anno Scolastico</w:t>
      </w:r>
      <w:r w:rsidR="007C02C7">
        <w:rPr>
          <w:sz w:val="44"/>
          <w:szCs w:val="44"/>
        </w:rPr>
        <w:t xml:space="preserve"> 2017/2018</w:t>
      </w:r>
    </w:p>
    <w:p w:rsidR="008C35CA" w:rsidRDefault="008C35CA">
      <w:pPr>
        <w:rPr>
          <w:sz w:val="44"/>
          <w:szCs w:val="44"/>
        </w:rPr>
      </w:pPr>
    </w:p>
    <w:p w:rsidR="00B26423" w:rsidRDefault="00B26423">
      <w:pPr>
        <w:rPr>
          <w:sz w:val="44"/>
          <w:szCs w:val="44"/>
        </w:rPr>
      </w:pPr>
    </w:p>
    <w:p w:rsidR="00B26423" w:rsidRDefault="00B26423">
      <w:pPr>
        <w:rPr>
          <w:sz w:val="44"/>
          <w:szCs w:val="44"/>
        </w:rPr>
      </w:pPr>
    </w:p>
    <w:p w:rsidR="008C35CA" w:rsidRDefault="00D21584">
      <w:pPr>
        <w:rPr>
          <w:sz w:val="44"/>
          <w:szCs w:val="44"/>
        </w:rPr>
      </w:pPr>
      <w:r>
        <w:rPr>
          <w:sz w:val="44"/>
          <w:szCs w:val="44"/>
        </w:rPr>
        <w:t xml:space="preserve">Docenti </w:t>
      </w:r>
      <w:r w:rsidR="008C35CA">
        <w:rPr>
          <w:sz w:val="44"/>
          <w:szCs w:val="44"/>
        </w:rPr>
        <w:t>:</w:t>
      </w:r>
    </w:p>
    <w:p w:rsidR="00B26423" w:rsidRDefault="00D21584">
      <w:pPr>
        <w:rPr>
          <w:sz w:val="44"/>
          <w:szCs w:val="44"/>
        </w:rPr>
      </w:pPr>
      <w:r>
        <w:rPr>
          <w:sz w:val="44"/>
          <w:szCs w:val="44"/>
        </w:rPr>
        <w:t xml:space="preserve">Prof. Giuseppe BOCCUTI – Prof. </w:t>
      </w:r>
      <w:r w:rsidR="007C02C7">
        <w:rPr>
          <w:sz w:val="44"/>
          <w:szCs w:val="44"/>
        </w:rPr>
        <w:t>Vincenzo BELLO</w:t>
      </w:r>
    </w:p>
    <w:p w:rsidR="0083353F" w:rsidRDefault="0083353F" w:rsidP="0083353F">
      <w:pPr>
        <w:spacing w:after="0"/>
        <w:rPr>
          <w:sz w:val="32"/>
          <w:szCs w:val="32"/>
        </w:rPr>
      </w:pPr>
    </w:p>
    <w:p w:rsidR="008C35CA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Modulo 1</w:t>
      </w:r>
    </w:p>
    <w:p w:rsidR="008C35CA" w:rsidRPr="0083353F" w:rsidRDefault="008C35CA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Le macchine semplici e la resistenza dei materiali</w:t>
      </w:r>
    </w:p>
    <w:p w:rsidR="008C35CA" w:rsidRPr="0083353F" w:rsidRDefault="008C35CA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Le macchine semplici </w:t>
      </w:r>
      <w:r w:rsidR="00C75840" w:rsidRPr="0083353F">
        <w:rPr>
          <w:sz w:val="32"/>
          <w:szCs w:val="32"/>
        </w:rPr>
        <w:t>H1</w:t>
      </w:r>
    </w:p>
    <w:p w:rsidR="008C35CA" w:rsidRPr="0083353F" w:rsidRDefault="008C35CA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La leva</w:t>
      </w:r>
    </w:p>
    <w:p w:rsidR="008C35CA" w:rsidRPr="0083353F" w:rsidRDefault="008C35CA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Le carrucole e i paranchi</w:t>
      </w:r>
    </w:p>
    <w:p w:rsidR="008C35CA" w:rsidRPr="0083353F" w:rsidRDefault="008C35CA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Il verricello e l’argano 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Il piano inclinato e le sue applicazioni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Sollecitazioni semplici H2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Sollecitazioni e deformazione 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Sollecitazioni semplici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Sollecitazioni composte e criteri di resistenza dei materiali H3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Sollecitazioni composte 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Instabilità elastica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Criteri di resistenza dei materiali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Esempi di calcolo</w:t>
      </w:r>
    </w:p>
    <w:p w:rsidR="00C75840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Modulo 2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Componenti meccanici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Alberi, perni e bronzine I1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Alberi, assi e perni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Norme di </w:t>
      </w:r>
      <w:proofErr w:type="spellStart"/>
      <w:r w:rsidRPr="0083353F">
        <w:rPr>
          <w:sz w:val="32"/>
          <w:szCs w:val="32"/>
        </w:rPr>
        <w:t>proporzionamento</w:t>
      </w:r>
      <w:proofErr w:type="spellEnd"/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Sopporti per alberi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 Bronzine 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Cuscinetti volventi, guarnizioni e tenute</w:t>
      </w:r>
      <w:r w:rsidR="00C36046" w:rsidRPr="0083353F">
        <w:rPr>
          <w:sz w:val="32"/>
          <w:szCs w:val="32"/>
        </w:rPr>
        <w:t xml:space="preserve"> I2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Cuscinetti volventi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Criteri di scelta dei cuscinetti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83353F">
        <w:rPr>
          <w:sz w:val="32"/>
          <w:szCs w:val="32"/>
        </w:rPr>
        <w:t>Proporzionamento</w:t>
      </w:r>
      <w:proofErr w:type="spellEnd"/>
      <w:r w:rsidRPr="0083353F">
        <w:rPr>
          <w:sz w:val="32"/>
          <w:szCs w:val="32"/>
        </w:rPr>
        <w:t xml:space="preserve"> dei cuscinetti con le formule della durata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Lubrificazione dei cuscinetti volventi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Cuscinetti volventi lineari </w:t>
      </w:r>
    </w:p>
    <w:p w:rsidR="00C75840" w:rsidRPr="0083353F" w:rsidRDefault="00C75840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Guarnizioni e tenute</w:t>
      </w:r>
    </w:p>
    <w:p w:rsidR="00C75840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Modulo 3</w:t>
      </w:r>
    </w:p>
    <w:p w:rsidR="00C75840" w:rsidRPr="0083353F" w:rsidRDefault="00C75840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Trasmissioni del moto</w:t>
      </w:r>
    </w:p>
    <w:p w:rsidR="00C36046" w:rsidRPr="0083353F" w:rsidRDefault="00C360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lastRenderedPageBreak/>
        <w:t>Organi flessibili: cinghie, funi e catene L1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Cinghie piatte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Cinghie trapezoidali 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Cinghie dentate o sincrone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Cinghie scanalate o </w:t>
      </w:r>
      <w:proofErr w:type="spellStart"/>
      <w:r w:rsidRPr="0083353F">
        <w:rPr>
          <w:sz w:val="32"/>
          <w:szCs w:val="32"/>
        </w:rPr>
        <w:t>Poly-V</w:t>
      </w:r>
      <w:proofErr w:type="spellEnd"/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Funi metalliche 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Catene </w:t>
      </w:r>
    </w:p>
    <w:p w:rsidR="00C36046" w:rsidRPr="0083353F" w:rsidRDefault="00C360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Ruote dentate L2</w:t>
      </w:r>
    </w:p>
    <w:p w:rsidR="00C75840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Ruote di frizione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Ruote dentate cilindriche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Ruote dentate cilindriche a denti elicoidali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Ruote dentate coniche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Vite a evolvente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Ruotismi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Riduttori</w:t>
      </w:r>
    </w:p>
    <w:p w:rsidR="00C36046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Modulo 4</w:t>
      </w:r>
    </w:p>
    <w:p w:rsidR="00C36046" w:rsidRPr="0083353F" w:rsidRDefault="00C360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Lavorazioni meccaniche</w:t>
      </w:r>
    </w:p>
    <w:p w:rsidR="00C36046" w:rsidRPr="0083353F" w:rsidRDefault="00C360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Fresatrici e alesatrici M1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Fresatrici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Utensili per la fresatura, parametri di taglio e potenza assorbita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Generalità sulle alesatrici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Utensili per le alesatrici</w:t>
      </w:r>
    </w:p>
    <w:p w:rsidR="00C36046" w:rsidRPr="0083353F" w:rsidRDefault="00C360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Affilatrici e rettificatrici M2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Affilatura e affilatrici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Rettificatura e rettificatrici 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Mole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Parametri tecnologici</w:t>
      </w:r>
    </w:p>
    <w:p w:rsidR="00C36046" w:rsidRPr="0083353F" w:rsidRDefault="00C360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Dispositivi e norme di sicurezza</w:t>
      </w:r>
    </w:p>
    <w:p w:rsidR="00C36046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Modulo 5</w:t>
      </w:r>
    </w:p>
    <w:p w:rsidR="00C36046" w:rsidRPr="0083353F" w:rsidRDefault="004854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Pneumatici e oleodinamica</w:t>
      </w:r>
    </w:p>
    <w:p w:rsidR="00485446" w:rsidRPr="0083353F" w:rsidRDefault="004854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Circuiti pneumatici, elettropneumatici N1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lastRenderedPageBreak/>
        <w:t xml:space="preserve">Studio delle tecniche per l’eliminazione dei segnali bloccanti 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Elementi di elettropneumatica 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Operatori logici nella tecnologia elettrica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Esempi di circuiti elettropneumatici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Il </w:t>
      </w:r>
      <w:proofErr w:type="spellStart"/>
      <w:r w:rsidRPr="0083353F">
        <w:rPr>
          <w:sz w:val="32"/>
          <w:szCs w:val="32"/>
        </w:rPr>
        <w:t>sequenziatore</w:t>
      </w:r>
      <w:proofErr w:type="spellEnd"/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PLC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Elementi di programmazione dei PLC</w:t>
      </w:r>
    </w:p>
    <w:p w:rsidR="00485446" w:rsidRPr="0083353F" w:rsidRDefault="004854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Oleodinamica N2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Elementi di </w:t>
      </w:r>
      <w:proofErr w:type="spellStart"/>
      <w:r w:rsidRPr="0083353F">
        <w:rPr>
          <w:sz w:val="32"/>
          <w:szCs w:val="32"/>
        </w:rPr>
        <w:t>oleodinemica</w:t>
      </w:r>
      <w:proofErr w:type="spellEnd"/>
      <w:r w:rsidRPr="0083353F">
        <w:rPr>
          <w:sz w:val="32"/>
          <w:szCs w:val="32"/>
        </w:rPr>
        <w:t xml:space="preserve"> 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Organi di regolazione e comando del moto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Attuatori oleodinamici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Applicazioni dell’oleodinamica</w:t>
      </w:r>
    </w:p>
    <w:p w:rsidR="00485446" w:rsidRPr="0083353F" w:rsidRDefault="0083353F" w:rsidP="0083353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Modulo 6</w:t>
      </w:r>
    </w:p>
    <w:p w:rsidR="00485446" w:rsidRPr="0083353F" w:rsidRDefault="004854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Termodinamica</w:t>
      </w:r>
    </w:p>
    <w:p w:rsidR="00485446" w:rsidRPr="0083353F" w:rsidRDefault="00485446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Principi di energetica O1</w:t>
      </w:r>
    </w:p>
    <w:p w:rsidR="00485446" w:rsidRPr="0083353F" w:rsidRDefault="00485446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Calore e temperatura </w:t>
      </w:r>
    </w:p>
    <w:p w:rsidR="00485446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T</w:t>
      </w:r>
      <w:r w:rsidR="00485446" w:rsidRPr="0083353F">
        <w:rPr>
          <w:sz w:val="32"/>
          <w:szCs w:val="32"/>
        </w:rPr>
        <w:t>rasmissi</w:t>
      </w:r>
      <w:r w:rsidRPr="0083353F">
        <w:rPr>
          <w:sz w:val="32"/>
          <w:szCs w:val="32"/>
        </w:rPr>
        <w:t>one del calore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Combustibili e comburenti</w:t>
      </w:r>
    </w:p>
    <w:p w:rsidR="00433B22" w:rsidRPr="0083353F" w:rsidRDefault="00433B22" w:rsidP="0083353F">
      <w:p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Applicazioni della termodinamica O2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Termodinamica dei gas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Trasformazioni fondamentali dei gas ideali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Principi  della termodinamica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Cicli termodinamici</w:t>
      </w:r>
    </w:p>
    <w:p w:rsidR="00433B22" w:rsidRPr="0083353F" w:rsidRDefault="00433B22" w:rsidP="0083353F">
      <w:pPr>
        <w:pStyle w:val="Paragrafoelenco"/>
        <w:numPr>
          <w:ilvl w:val="0"/>
          <w:numId w:val="1"/>
        </w:numP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>Il vapore</w:t>
      </w:r>
    </w:p>
    <w:p w:rsidR="00D21584" w:rsidRPr="0083353F" w:rsidRDefault="00D21584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255426" w:rsidRPr="0083353F" w:rsidRDefault="00AF3C40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  <w:r w:rsidRPr="0083353F">
        <w:rPr>
          <w:sz w:val="32"/>
          <w:szCs w:val="32"/>
        </w:rPr>
        <w:t xml:space="preserve"> ALUNNI                           </w:t>
      </w:r>
      <w:r w:rsidR="00D21584" w:rsidRPr="0083353F">
        <w:rPr>
          <w:sz w:val="32"/>
          <w:szCs w:val="32"/>
        </w:rPr>
        <w:t xml:space="preserve">                                                 DOCENTI     </w:t>
      </w:r>
    </w:p>
    <w:p w:rsidR="00D21584" w:rsidRDefault="00D21584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83353F" w:rsidRDefault="0083353F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………………………………..                                            ..………………………………..</w:t>
      </w:r>
    </w:p>
    <w:p w:rsidR="0083353F" w:rsidRDefault="0083353F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………………………………..                                            .………………………………….</w:t>
      </w:r>
    </w:p>
    <w:p w:rsidR="0083353F" w:rsidRDefault="0083353F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………………………………..               </w:t>
      </w:r>
    </w:p>
    <w:p w:rsidR="0083353F" w:rsidRPr="0083353F" w:rsidRDefault="0083353F" w:rsidP="0083353F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sectPr w:rsidR="0083353F" w:rsidRPr="0083353F" w:rsidSect="0084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E10"/>
    <w:multiLevelType w:val="hybridMultilevel"/>
    <w:tmpl w:val="7F72D9F4"/>
    <w:lvl w:ilvl="0" w:tplc="1F3A7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8C35CA"/>
    <w:rsid w:val="00102F63"/>
    <w:rsid w:val="00255426"/>
    <w:rsid w:val="00433B22"/>
    <w:rsid w:val="00485446"/>
    <w:rsid w:val="007C02C7"/>
    <w:rsid w:val="007E6000"/>
    <w:rsid w:val="0083353F"/>
    <w:rsid w:val="00843EE1"/>
    <w:rsid w:val="008C35CA"/>
    <w:rsid w:val="009A1E2C"/>
    <w:rsid w:val="00AF3C40"/>
    <w:rsid w:val="00B26423"/>
    <w:rsid w:val="00BD5D97"/>
    <w:rsid w:val="00C36046"/>
    <w:rsid w:val="00C75840"/>
    <w:rsid w:val="00D2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5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5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vis02100b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s02100b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</cp:lastModifiedBy>
  <cp:revision>2</cp:revision>
  <cp:lastPrinted>2018-06-04T22:48:00Z</cp:lastPrinted>
  <dcterms:created xsi:type="dcterms:W3CDTF">2020-05-09T09:33:00Z</dcterms:created>
  <dcterms:modified xsi:type="dcterms:W3CDTF">2020-05-09T09:33:00Z</dcterms:modified>
</cp:coreProperties>
</file>